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FE8ED54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930E91" w:rsidRPr="00930E91">
        <w:rPr>
          <w:rFonts w:hint="eastAsia"/>
          <w:sz w:val="24"/>
          <w:szCs w:val="24"/>
        </w:rPr>
        <w:t>配電資訊應用與調度策略優化技術開發之輔助決策平台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760ACD4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930E91" w:rsidRPr="00930E91">
        <w:rPr>
          <w:rFonts w:hint="eastAsia"/>
          <w:sz w:val="24"/>
          <w:szCs w:val="24"/>
        </w:rPr>
        <w:t>配電資訊應用與調度策略優化技術開發之輔助決策平台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61B85" w14:textId="77777777" w:rsidR="003C00F6" w:rsidRDefault="003C00F6" w:rsidP="00FF470D">
      <w:r>
        <w:separator/>
      </w:r>
    </w:p>
  </w:endnote>
  <w:endnote w:type="continuationSeparator" w:id="0">
    <w:p w14:paraId="1B0DDABE" w14:textId="77777777" w:rsidR="003C00F6" w:rsidRDefault="003C00F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EAC72" w14:textId="77777777" w:rsidR="003C00F6" w:rsidRDefault="003C00F6" w:rsidP="00FF470D">
      <w:r>
        <w:separator/>
      </w:r>
    </w:p>
  </w:footnote>
  <w:footnote w:type="continuationSeparator" w:id="0">
    <w:p w14:paraId="3B5C5788" w14:textId="77777777" w:rsidR="003C00F6" w:rsidRDefault="003C00F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89273154">
    <w:abstractNumId w:val="8"/>
  </w:num>
  <w:num w:numId="2" w16cid:durableId="833567173">
    <w:abstractNumId w:val="2"/>
  </w:num>
  <w:num w:numId="3" w16cid:durableId="983775369">
    <w:abstractNumId w:val="6"/>
  </w:num>
  <w:num w:numId="4" w16cid:durableId="1887524590">
    <w:abstractNumId w:val="10"/>
  </w:num>
  <w:num w:numId="5" w16cid:durableId="1334069046">
    <w:abstractNumId w:val="0"/>
  </w:num>
  <w:num w:numId="6" w16cid:durableId="694161447">
    <w:abstractNumId w:val="5"/>
  </w:num>
  <w:num w:numId="7" w16cid:durableId="1978409100">
    <w:abstractNumId w:val="3"/>
  </w:num>
  <w:num w:numId="8" w16cid:durableId="1967350943">
    <w:abstractNumId w:val="9"/>
  </w:num>
  <w:num w:numId="9" w16cid:durableId="1517228089">
    <w:abstractNumId w:val="7"/>
  </w:num>
  <w:num w:numId="10" w16cid:durableId="367413901">
    <w:abstractNumId w:val="1"/>
  </w:num>
  <w:num w:numId="11" w16cid:durableId="131022059">
    <w:abstractNumId w:val="4"/>
  </w:num>
  <w:num w:numId="12" w16cid:durableId="1085880368">
    <w:abstractNumId w:val="12"/>
  </w:num>
  <w:num w:numId="13" w16cid:durableId="7285305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0DFC"/>
    <w:rsid w:val="003B40FC"/>
    <w:rsid w:val="003C00F6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0E91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719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438</Words>
  <Characters>2503</Characters>
  <Application>Microsoft Office Word</Application>
  <DocSecurity>8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陳鴻文</cp:lastModifiedBy>
  <cp:revision>15</cp:revision>
  <cp:lastPrinted>2019-06-27T01:29:00Z</cp:lastPrinted>
  <dcterms:created xsi:type="dcterms:W3CDTF">2026-04-12T12:55:00Z</dcterms:created>
  <dcterms:modified xsi:type="dcterms:W3CDTF">2026-10-07T08:08:00Z</dcterms:modified>
</cp:coreProperties>
</file>