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15604" w14:textId="4C23951E" w:rsidR="009401B1" w:rsidRPr="00E72454" w:rsidRDefault="00653306" w:rsidP="00A9696C">
      <w:pPr>
        <w:tabs>
          <w:tab w:val="left" w:pos="1418"/>
        </w:tabs>
        <w:spacing w:after="0" w:line="400" w:lineRule="exact"/>
        <w:jc w:val="center"/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</w:pPr>
      <w:proofErr w:type="gramStart"/>
      <w:r w:rsidRPr="00E72454"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  <w:t>資安人員</w:t>
      </w:r>
      <w:proofErr w:type="gramEnd"/>
      <w:r w:rsidRPr="00E72454">
        <w:rPr>
          <w:rFonts w:ascii="Times New Roman" w:eastAsia="微軟正黑體" w:hAnsi="Times New Roman" w:cs="Times New Roman"/>
          <w:b/>
          <w:bCs/>
          <w:sz w:val="28"/>
          <w:szCs w:val="28"/>
          <w:shd w:val="pct15" w:color="auto" w:fill="FFFFFF"/>
        </w:rPr>
        <w:t>簽核意見</w:t>
      </w:r>
    </w:p>
    <w:p w14:paraId="49D52C64" w14:textId="0C1C7A1E" w:rsidR="00B70344" w:rsidRPr="00A9696C" w:rsidRDefault="00B70344" w:rsidP="00FA5F86">
      <w:pPr>
        <w:tabs>
          <w:tab w:val="left" w:pos="1418"/>
        </w:tabs>
        <w:spacing w:beforeLines="50" w:before="180" w:afterLines="50" w:after="18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經檢視</w:t>
      </w:r>
      <w:proofErr w:type="gramStart"/>
      <w:r w:rsidRPr="00A9696C">
        <w:rPr>
          <w:rFonts w:ascii="Times New Roman" w:eastAsia="微軟正黑體" w:hAnsi="Times New Roman" w:cs="Times New Roman"/>
        </w:rPr>
        <w:t>請購人填寫</w:t>
      </w:r>
      <w:proofErr w:type="gramEnd"/>
      <w:r w:rsidRPr="00A9696C">
        <w:rPr>
          <w:rFonts w:ascii="Times New Roman" w:eastAsia="微軟正黑體" w:hAnsi="Times New Roman" w:cs="Times New Roman"/>
        </w:rPr>
        <w:t>之資通系統規劃表，本案</w:t>
      </w:r>
      <w:proofErr w:type="gramStart"/>
      <w:r w:rsidRPr="00A9696C">
        <w:rPr>
          <w:rFonts w:ascii="Times New Roman" w:eastAsia="微軟正黑體" w:hAnsi="Times New Roman" w:cs="Times New Roman"/>
        </w:rPr>
        <w:t>符合資安法</w:t>
      </w:r>
      <w:proofErr w:type="gramEnd"/>
      <w:r w:rsidRPr="00A9696C">
        <w:rPr>
          <w:rFonts w:ascii="Times New Roman" w:eastAsia="微軟正黑體" w:hAnsi="Times New Roman" w:cs="Times New Roman"/>
        </w:rPr>
        <w:t>及本</w:t>
      </w:r>
      <w:proofErr w:type="gramStart"/>
      <w:r w:rsidRPr="00A9696C">
        <w:rPr>
          <w:rFonts w:ascii="Times New Roman" w:eastAsia="微軟正黑體" w:hAnsi="Times New Roman" w:cs="Times New Roman"/>
        </w:rPr>
        <w:t>院資通委</w:t>
      </w:r>
      <w:proofErr w:type="gramEnd"/>
      <w:r w:rsidRPr="00A9696C">
        <w:rPr>
          <w:rFonts w:ascii="Times New Roman" w:eastAsia="微軟正黑體" w:hAnsi="Times New Roman" w:cs="Times New Roman"/>
        </w:rPr>
        <w:t>外要求</w:t>
      </w:r>
      <w:r w:rsidR="00653306" w:rsidRPr="00A9696C">
        <w:rPr>
          <w:rFonts w:ascii="Times New Roman" w:eastAsia="微軟正黑體" w:hAnsi="Times New Roman" w:cs="Times New Roman"/>
        </w:rPr>
        <w:t>。</w:t>
      </w:r>
    </w:p>
    <w:tbl>
      <w:tblPr>
        <w:tblStyle w:val="ae"/>
        <w:tblW w:w="9493" w:type="dxa"/>
        <w:tblLook w:val="04A0" w:firstRow="1" w:lastRow="0" w:firstColumn="1" w:lastColumn="0" w:noHBand="0" w:noVBand="1"/>
      </w:tblPr>
      <w:tblGrid>
        <w:gridCol w:w="2689"/>
        <w:gridCol w:w="6804"/>
      </w:tblGrid>
      <w:tr w:rsidR="00B70344" w:rsidRPr="00A9696C" w14:paraId="3EB0EC10" w14:textId="77777777" w:rsidTr="00E72454">
        <w:tc>
          <w:tcPr>
            <w:tcW w:w="2689" w:type="dxa"/>
            <w:shd w:val="clear" w:color="auto" w:fill="D1D1D1" w:themeFill="background2" w:themeFillShade="E6"/>
            <w:vAlign w:val="center"/>
          </w:tcPr>
          <w:p w14:paraId="59731F9E" w14:textId="17BAB07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確認項目</w:t>
            </w:r>
          </w:p>
        </w:tc>
        <w:tc>
          <w:tcPr>
            <w:tcW w:w="6804" w:type="dxa"/>
            <w:shd w:val="clear" w:color="auto" w:fill="D1D1D1" w:themeFill="background2" w:themeFillShade="E6"/>
            <w:vAlign w:val="center"/>
          </w:tcPr>
          <w:p w14:paraId="3090D10F" w14:textId="3576A227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jc w:val="center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審查意見</w:t>
            </w:r>
          </w:p>
        </w:tc>
      </w:tr>
      <w:tr w:rsidR="00B70344" w:rsidRPr="00A9696C" w14:paraId="01348415" w14:textId="77777777" w:rsidTr="00A9696C">
        <w:tc>
          <w:tcPr>
            <w:tcW w:w="2689" w:type="dxa"/>
            <w:vAlign w:val="center"/>
          </w:tcPr>
          <w:p w14:paraId="245D03D2" w14:textId="3B8578B0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資通系統防護需求分級</w:t>
            </w:r>
          </w:p>
        </w:tc>
        <w:tc>
          <w:tcPr>
            <w:tcW w:w="6804" w:type="dxa"/>
            <w:vAlign w:val="center"/>
          </w:tcPr>
          <w:p w14:paraId="4E1FAD50" w14:textId="7C09E626" w:rsidR="0052493E" w:rsidRPr="00A9696C" w:rsidRDefault="00B70344" w:rsidP="0052493E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Pr="00A9696C">
              <w:rPr>
                <w:rFonts w:ascii="Times New Roman" w:eastAsia="微軟正黑體" w:hAnsi="Times New Roman" w:cs="Times New Roman"/>
              </w:rPr>
              <w:t>分級結果由委辦機關提供，本案為普級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請購人已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將委辦計畫契約中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之資安要求納入本購案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內容辦理。</w:t>
            </w:r>
          </w:p>
          <w:p w14:paraId="659C7F65" w14:textId="6ECDB3FE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本案為委辦計畫的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Pr="00A9696C">
              <w:rPr>
                <w:rFonts w:ascii="Times New Roman" w:eastAsia="微軟正黑體" w:hAnsi="Times New Roman" w:cs="Times New Roman"/>
              </w:rPr>
              <w:t>，</w:t>
            </w:r>
            <w:r w:rsidR="00A9696C">
              <w:rPr>
                <w:rFonts w:ascii="Times New Roman" w:eastAsia="微軟正黑體" w:hAnsi="Times New Roman" w:cs="Times New Roman" w:hint="eastAsia"/>
              </w:rPr>
              <w:t>其</w:t>
            </w:r>
            <w:r w:rsidRPr="00A9696C">
              <w:rPr>
                <w:rFonts w:ascii="Times New Roman" w:eastAsia="微軟正黑體" w:hAnsi="Times New Roman" w:cs="Times New Roman"/>
              </w:rPr>
              <w:t>分級結果由委辦機關提供，本案為中級</w:t>
            </w:r>
            <w:r w:rsidR="00A9696C" w:rsidRPr="00A9696C">
              <w:rPr>
                <w:rFonts w:ascii="Times New Roman" w:eastAsia="微軟正黑體" w:hAnsi="Times New Roman" w:cs="Times New Roman"/>
              </w:rPr>
              <w:t>。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請購人已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將委辦計畫契約中</w:t>
            </w:r>
            <w:proofErr w:type="gramStart"/>
            <w:r w:rsidR="0052493E">
              <w:rPr>
                <w:rFonts w:ascii="Times New Roman" w:eastAsia="微軟正黑體" w:hAnsi="Times New Roman" w:cs="Times New Roman" w:hint="eastAsia"/>
              </w:rPr>
              <w:t>之資安要求納入本購案</w:t>
            </w:r>
            <w:proofErr w:type="gramEnd"/>
            <w:r w:rsidR="0052493E">
              <w:rPr>
                <w:rFonts w:ascii="Times New Roman" w:eastAsia="微軟正黑體" w:hAnsi="Times New Roman" w:cs="Times New Roman" w:hint="eastAsia"/>
              </w:rPr>
              <w:t>內容辦理。</w:t>
            </w:r>
          </w:p>
          <w:p w14:paraId="4D1376D6" w14:textId="639096EC" w:rsidR="00B70344" w:rsidRPr="00A9696C" w:rsidRDefault="00F85718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■</w:t>
            </w:r>
            <w:r w:rsidR="00B70344" w:rsidRPr="00A9696C">
              <w:rPr>
                <w:rFonts w:ascii="Times New Roman" w:eastAsia="微軟正黑體" w:hAnsi="Times New Roman" w:cs="Times New Roman"/>
              </w:rPr>
              <w:t xml:space="preserve"> 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="00B70344" w:rsidRPr="00A9696C">
              <w:rPr>
                <w:rFonts w:ascii="Times New Roman" w:eastAsia="微軟正黑體" w:hAnsi="Times New Roman" w:cs="Times New Roman"/>
              </w:rPr>
              <w:t>案非委辦</w:t>
            </w:r>
            <w:proofErr w:type="gramEnd"/>
            <w:r w:rsidR="00B70344" w:rsidRPr="00A9696C">
              <w:rPr>
                <w:rFonts w:ascii="Times New Roman" w:eastAsia="微軟正黑體" w:hAnsi="Times New Roman" w:cs="Times New Roman"/>
              </w:rPr>
              <w:t>計畫的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資通系統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，經請購部門評估後判定為普級，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="00B70344"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="00B70344" w:rsidRPr="00A9696C">
              <w:rPr>
                <w:rFonts w:ascii="Times New Roman" w:eastAsia="微軟正黑體" w:hAnsi="Times New Roman" w:cs="Times New Roman"/>
              </w:rPr>
              <w:t>。</w:t>
            </w:r>
          </w:p>
          <w:p w14:paraId="1F68593F" w14:textId="74B6CDFB" w:rsidR="00653306" w:rsidRPr="00A9696C" w:rsidRDefault="0065330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□</w:t>
            </w:r>
            <w:r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案非委辦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計畫的資通系統，經請購部門評估後判定為中級，</w:t>
            </w:r>
            <w:r w:rsidR="00A9696C">
              <w:rPr>
                <w:rFonts w:ascii="Times New Roman" w:eastAsia="微軟正黑體" w:hAnsi="Times New Roman" w:cs="Times New Roman" w:hint="eastAsia"/>
                <w:b/>
                <w:bCs/>
                <w:u w:val="single"/>
              </w:rPr>
              <w:t>防護需求</w:t>
            </w:r>
            <w:r w:rsidRPr="00A9696C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分級結果應由單位資推委員核定</w:t>
            </w:r>
            <w:r w:rsidRPr="00A9696C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164C1AE1" w14:textId="77777777" w:rsidTr="00A9696C">
        <w:tc>
          <w:tcPr>
            <w:tcW w:w="2689" w:type="dxa"/>
            <w:vAlign w:val="center"/>
          </w:tcPr>
          <w:p w14:paraId="56BBC3F6" w14:textId="2C53E1F6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資安經費</w:t>
            </w:r>
            <w:proofErr w:type="gramEnd"/>
          </w:p>
        </w:tc>
        <w:tc>
          <w:tcPr>
            <w:tcW w:w="6804" w:type="dxa"/>
            <w:vAlign w:val="center"/>
          </w:tcPr>
          <w:p w14:paraId="7C59A642" w14:textId="1A6DA813" w:rsidR="00B70344" w:rsidRPr="00A9696C" w:rsidRDefault="00B70344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B70344">
              <w:rPr>
                <w:rFonts w:ascii="Times New Roman" w:eastAsia="微軟正黑體" w:hAnsi="Times New Roman" w:cs="Times New Roman"/>
              </w:rPr>
              <w:t>本案已編列資訊經費之</w:t>
            </w:r>
            <w:r w:rsidRPr="00B70344">
              <w:rPr>
                <w:rFonts w:ascii="Times New Roman" w:eastAsia="微軟正黑體" w:hAnsi="Times New Roman" w:cs="Times New Roman"/>
              </w:rPr>
              <w:t>5%</w:t>
            </w:r>
            <w:r w:rsidRPr="00B70344">
              <w:rPr>
                <w:rFonts w:ascii="Times New Roman" w:eastAsia="微軟正黑體" w:hAnsi="Times New Roman" w:cs="Times New Roman"/>
              </w:rPr>
              <w:t>以上</w:t>
            </w:r>
            <w:proofErr w:type="gramStart"/>
            <w:r w:rsidRPr="00B70344">
              <w:rPr>
                <w:rFonts w:ascii="Times New Roman" w:eastAsia="微軟正黑體" w:hAnsi="Times New Roman" w:cs="Times New Roman"/>
              </w:rPr>
              <w:t>為資安經費</w:t>
            </w:r>
            <w:proofErr w:type="gramEnd"/>
            <w:r w:rsidRPr="00B70344">
              <w:rPr>
                <w:rFonts w:ascii="Times New Roman" w:eastAsia="微軟正黑體" w:hAnsi="Times New Roman" w:cs="Times New Roman"/>
              </w:rPr>
              <w:t>，</w:t>
            </w:r>
            <w:r w:rsidRPr="00B70344">
              <w:rPr>
                <w:rFonts w:ascii="Times New Roman" w:eastAsia="微軟正黑體" w:hAnsi="Times New Roman" w:cs="Times New Roman"/>
                <w:b/>
                <w:bCs/>
                <w:u w:val="single"/>
              </w:rPr>
              <w:t>請單位資推委員確認各項目編列是否恰當</w:t>
            </w:r>
            <w:r w:rsidRPr="00B70344">
              <w:rPr>
                <w:rFonts w:ascii="Times New Roman" w:eastAsia="微軟正黑體" w:hAnsi="Times New Roman" w:cs="Times New Roman"/>
              </w:rPr>
              <w:t>。</w:t>
            </w:r>
          </w:p>
        </w:tc>
      </w:tr>
      <w:tr w:rsidR="00B70344" w:rsidRPr="00A9696C" w14:paraId="4F12B770" w14:textId="77777777" w:rsidTr="00A9696C">
        <w:tc>
          <w:tcPr>
            <w:tcW w:w="2689" w:type="dxa"/>
            <w:vAlign w:val="center"/>
          </w:tcPr>
          <w:p w14:paraId="00AFE89B" w14:textId="2AC7AB0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資安負責人</w:t>
            </w:r>
            <w:proofErr w:type="gramEnd"/>
          </w:p>
        </w:tc>
        <w:tc>
          <w:tcPr>
            <w:tcW w:w="6804" w:type="dxa"/>
            <w:vAlign w:val="center"/>
          </w:tcPr>
          <w:p w14:paraId="10A5AE7A" w14:textId="7C5ED42E" w:rsidR="00B70344" w:rsidRPr="00A9696C" w:rsidRDefault="00F85718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■</w:t>
            </w:r>
            <w:r w:rsidR="00653306" w:rsidRPr="00A9696C">
              <w:rPr>
                <w:rFonts w:ascii="Times New Roman" w:eastAsia="微軟正黑體" w:hAnsi="Times New Roman" w:cs="Times New Roman"/>
              </w:rPr>
              <w:t xml:space="preserve"> 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請購部門已指派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請購人擔任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負責人，並已瞭解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各項資安負責人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應辦理訂定、監督及確認事項，請本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負責人後續</w:t>
            </w:r>
            <w:proofErr w:type="gramStart"/>
            <w:r w:rsidR="00653306" w:rsidRPr="00A9696C">
              <w:rPr>
                <w:rFonts w:ascii="Times New Roman" w:eastAsia="微軟正黑體" w:hAnsi="Times New Roman" w:cs="Times New Roman"/>
              </w:rPr>
              <w:t>依資安</w:t>
            </w:r>
            <w:proofErr w:type="gramEnd"/>
            <w:r w:rsidR="00653306" w:rsidRPr="00A9696C">
              <w:rPr>
                <w:rFonts w:ascii="Times New Roman" w:eastAsia="微軟正黑體" w:hAnsi="Times New Roman" w:cs="Times New Roman"/>
              </w:rPr>
              <w:t>法要求辦理。</w:t>
            </w:r>
          </w:p>
          <w:p w14:paraId="777B44FE" w14:textId="3B63E7D2" w:rsidR="00653306" w:rsidRPr="00A9696C" w:rsidRDefault="0065330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請購部門另行指派人員擔任本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負責人，並已瞭解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各項資安負責人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應辦理訂定、監督及確認事項，請本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案資安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負責人後續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依資安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法要求辦理。</w:t>
            </w:r>
          </w:p>
        </w:tc>
      </w:tr>
      <w:tr w:rsidR="00B70344" w:rsidRPr="00A9696C" w14:paraId="3A5BFBC1" w14:textId="77777777" w:rsidTr="00A9696C">
        <w:tc>
          <w:tcPr>
            <w:tcW w:w="2689" w:type="dxa"/>
            <w:vAlign w:val="center"/>
          </w:tcPr>
          <w:p w14:paraId="1C14301C" w14:textId="4EE3B7FB" w:rsidR="00B70344" w:rsidRPr="00A9696C" w:rsidRDefault="00653306" w:rsidP="00A9696C">
            <w:pPr>
              <w:tabs>
                <w:tab w:val="left" w:pos="1418"/>
              </w:tabs>
              <w:spacing w:line="400" w:lineRule="exact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對外網站</w:t>
            </w:r>
          </w:p>
        </w:tc>
        <w:tc>
          <w:tcPr>
            <w:tcW w:w="6804" w:type="dxa"/>
            <w:vAlign w:val="center"/>
          </w:tcPr>
          <w:p w14:paraId="5CFBFABF" w14:textId="058B853B" w:rsidR="00B70344" w:rsidRPr="00A9696C" w:rsidRDefault="00F85718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>
              <w:rPr>
                <w:rFonts w:ascii="Times New Roman" w:eastAsia="微軟正黑體" w:hAnsi="Times New Roman" w:cs="Times New Roman" w:hint="eastAsia"/>
              </w:rPr>
              <w:t>■</w:t>
            </w:r>
            <w:r w:rsidR="00653306" w:rsidRPr="00A9696C">
              <w:rPr>
                <w:rFonts w:ascii="Times New Roman" w:eastAsia="微軟正黑體" w:hAnsi="Times New Roman" w:cs="Times New Roman"/>
              </w:rPr>
              <w:t xml:space="preserve"> 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本案委外開發之資通系統，已於對外網站登錄平台登錄。網站名稱為：</w:t>
            </w:r>
            <w:r w:rsidRPr="00F85718">
              <w:rPr>
                <w:rFonts w:ascii="Times New Roman" w:eastAsia="微軟正黑體" w:hAnsi="Times New Roman" w:cs="Times New Roman" w:hint="eastAsia"/>
              </w:rPr>
              <w:t>動力與公用設備補助</w:t>
            </w:r>
          </w:p>
          <w:p w14:paraId="3EF2B64A" w14:textId="0A4BDB5A" w:rsidR="00653306" w:rsidRPr="003E7372" w:rsidRDefault="00653306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 xml:space="preserve">□ </w:t>
            </w:r>
            <w:r w:rsidRPr="00A9696C">
              <w:rPr>
                <w:rFonts w:ascii="Times New Roman" w:eastAsia="微軟正黑體" w:hAnsi="Times New Roman" w:cs="Times New Roman"/>
              </w:rPr>
              <w:t>本案委外開發之資通系統</w:t>
            </w:r>
            <w:proofErr w:type="gramStart"/>
            <w:r w:rsidRPr="00A9696C">
              <w:rPr>
                <w:rFonts w:ascii="Times New Roman" w:eastAsia="微軟正黑體" w:hAnsi="Times New Roman" w:cs="Times New Roman"/>
              </w:rPr>
              <w:t>請購人告知</w:t>
            </w:r>
            <w:proofErr w:type="gramEnd"/>
            <w:r w:rsidRPr="00A9696C">
              <w:rPr>
                <w:rFonts w:ascii="Times New Roman" w:eastAsia="微軟正黑體" w:hAnsi="Times New Roman" w:cs="Times New Roman"/>
              </w:rPr>
              <w:t>非本院對外網站，</w:t>
            </w:r>
            <w:r w:rsidRPr="003E7372">
              <w:rPr>
                <w:rFonts w:ascii="Times New Roman" w:eastAsia="微軟正黑體" w:hAnsi="Times New Roman" w:cs="Times New Roman"/>
                <w:u w:val="single"/>
              </w:rPr>
              <w:t>請單位資推委員確認是否</w:t>
            </w:r>
            <w:r w:rsidR="003E7372">
              <w:rPr>
                <w:rFonts w:ascii="Times New Roman" w:eastAsia="微軟正黑體" w:hAnsi="Times New Roman" w:cs="Times New Roman" w:hint="eastAsia"/>
                <w:u w:val="single"/>
              </w:rPr>
              <w:t>非本院</w:t>
            </w:r>
            <w:r w:rsidRPr="003E7372">
              <w:rPr>
                <w:rFonts w:ascii="Times New Roman" w:eastAsia="微軟正黑體" w:hAnsi="Times New Roman" w:cs="Times New Roman"/>
                <w:u w:val="single"/>
              </w:rPr>
              <w:t>對外網站</w:t>
            </w:r>
            <w:r w:rsidRPr="003E7372">
              <w:rPr>
                <w:rFonts w:ascii="Times New Roman" w:eastAsia="微軟正黑體" w:hAnsi="Times New Roman" w:cs="Times New Roman"/>
              </w:rPr>
              <w:t>。</w:t>
            </w:r>
          </w:p>
          <w:p w14:paraId="4D8675A4" w14:textId="35F08307" w:rsidR="00653306" w:rsidRPr="00A9696C" w:rsidRDefault="00A9696C" w:rsidP="00A9696C">
            <w:pPr>
              <w:tabs>
                <w:tab w:val="left" w:pos="1418"/>
              </w:tabs>
              <w:spacing w:line="400" w:lineRule="exact"/>
              <w:ind w:left="310" w:hangingChars="129" w:hanging="310"/>
              <w:jc w:val="both"/>
              <w:rPr>
                <w:rFonts w:ascii="Times New Roman" w:eastAsia="微軟正黑體" w:hAnsi="Times New Roman" w:cs="Times New Roman"/>
              </w:rPr>
            </w:pPr>
            <w:r w:rsidRPr="00A9696C">
              <w:rPr>
                <w:rFonts w:ascii="Times New Roman" w:eastAsia="微軟正黑體" w:hAnsi="Times New Roman" w:cs="Times New Roman"/>
              </w:rPr>
              <w:t>□</w:t>
            </w:r>
            <w:r>
              <w:rPr>
                <w:rFonts w:ascii="Times New Roman" w:eastAsia="微軟正黑體" w:hAnsi="Times New Roman" w:cs="Times New Roman" w:hint="eastAsia"/>
              </w:rPr>
              <w:t xml:space="preserve"> </w:t>
            </w:r>
            <w:r w:rsidR="00653306" w:rsidRPr="00A9696C">
              <w:rPr>
                <w:rFonts w:ascii="Times New Roman" w:eastAsia="微軟正黑體" w:hAnsi="Times New Roman" w:cs="Times New Roman"/>
              </w:rPr>
              <w:t>本案委外開發之資通系統尚未於對外網站登錄平台登錄，購案資料將提供對外網站登錄管理平台負責人確認。</w:t>
            </w:r>
          </w:p>
        </w:tc>
      </w:tr>
    </w:tbl>
    <w:p w14:paraId="084EB401" w14:textId="500D1DD1" w:rsidR="0041122B" w:rsidRPr="00A9696C" w:rsidRDefault="0041122B" w:rsidP="00A9696C">
      <w:pPr>
        <w:tabs>
          <w:tab w:val="left" w:pos="1418"/>
        </w:tabs>
        <w:spacing w:after="0" w:line="400" w:lineRule="exact"/>
        <w:rPr>
          <w:rFonts w:ascii="Times New Roman" w:eastAsia="微軟正黑體" w:hAnsi="Times New Roman" w:cs="Times New Roman"/>
        </w:rPr>
      </w:pPr>
      <w:r w:rsidRPr="00A9696C">
        <w:rPr>
          <w:rFonts w:ascii="Times New Roman" w:eastAsia="微軟正黑體" w:hAnsi="Times New Roman" w:cs="Times New Roman"/>
        </w:rPr>
        <w:t>敬請單位資推委員參考前述意見，並確認是否同意辦理資通系統委外。</w:t>
      </w:r>
      <w:r w:rsidRPr="00A9696C">
        <w:rPr>
          <w:rFonts w:ascii="Times New Roman" w:eastAsia="微軟正黑體" w:hAnsi="Times New Roman" w:cs="Times New Roman"/>
        </w:rPr>
        <w:br/>
      </w:r>
    </w:p>
    <w:sectPr w:rsidR="0041122B" w:rsidRPr="00A9696C" w:rsidSect="00A9696C">
      <w:pgSz w:w="11906" w:h="16838"/>
      <w:pgMar w:top="1440" w:right="127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94093" w14:textId="77777777" w:rsidR="00356E79" w:rsidRDefault="00356E79" w:rsidP="00F85718">
      <w:pPr>
        <w:spacing w:after="0" w:line="240" w:lineRule="auto"/>
      </w:pPr>
      <w:r>
        <w:separator/>
      </w:r>
    </w:p>
  </w:endnote>
  <w:endnote w:type="continuationSeparator" w:id="0">
    <w:p w14:paraId="5D72C00C" w14:textId="77777777" w:rsidR="00356E79" w:rsidRDefault="00356E79" w:rsidP="00F8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315DF" w14:textId="77777777" w:rsidR="00356E79" w:rsidRDefault="00356E79" w:rsidP="00F85718">
      <w:pPr>
        <w:spacing w:after="0" w:line="240" w:lineRule="auto"/>
      </w:pPr>
      <w:r>
        <w:separator/>
      </w:r>
    </w:p>
  </w:footnote>
  <w:footnote w:type="continuationSeparator" w:id="0">
    <w:p w14:paraId="55CA50B7" w14:textId="77777777" w:rsidR="00356E79" w:rsidRDefault="00356E79" w:rsidP="00F85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E226A3"/>
    <w:multiLevelType w:val="hybridMultilevel"/>
    <w:tmpl w:val="EC422CB8"/>
    <w:lvl w:ilvl="0" w:tplc="E1F2A614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45680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22B"/>
    <w:rsid w:val="0026059B"/>
    <w:rsid w:val="0034706E"/>
    <w:rsid w:val="00356E79"/>
    <w:rsid w:val="003E7372"/>
    <w:rsid w:val="0040539D"/>
    <w:rsid w:val="0041122B"/>
    <w:rsid w:val="0052493E"/>
    <w:rsid w:val="0060445C"/>
    <w:rsid w:val="00653306"/>
    <w:rsid w:val="006C0648"/>
    <w:rsid w:val="00897A26"/>
    <w:rsid w:val="009401B1"/>
    <w:rsid w:val="00A9696C"/>
    <w:rsid w:val="00B002C6"/>
    <w:rsid w:val="00B70344"/>
    <w:rsid w:val="00B92071"/>
    <w:rsid w:val="00BB0CB1"/>
    <w:rsid w:val="00C04AA5"/>
    <w:rsid w:val="00E72454"/>
    <w:rsid w:val="00F7043E"/>
    <w:rsid w:val="00F85718"/>
    <w:rsid w:val="00FA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E7894"/>
  <w15:chartTrackingRefBased/>
  <w15:docId w15:val="{DFED68C5-4675-4B07-BDAB-F8A9E360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1122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2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122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122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12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122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122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122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122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122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112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1122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112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1122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112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112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1122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112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122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112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112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112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1122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1122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112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1122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1122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B70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53306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f">
    <w:name w:val="header"/>
    <w:basedOn w:val="a"/>
    <w:link w:val="af0"/>
    <w:uiPriority w:val="99"/>
    <w:unhideWhenUsed/>
    <w:rsid w:val="00F85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85718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85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8571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黃薇如</dc:creator>
  <cp:keywords/>
  <dc:description/>
  <cp:lastModifiedBy>林思言</cp:lastModifiedBy>
  <cp:revision>12</cp:revision>
  <dcterms:created xsi:type="dcterms:W3CDTF">2026-02-13T02:03:00Z</dcterms:created>
  <dcterms:modified xsi:type="dcterms:W3CDTF">2026-10-15T08:12:00Z</dcterms:modified>
</cp:coreProperties>
</file>